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F" w:rsidRDefault="00886C8F" w:rsidP="00EA4BEC">
      <w:pPr>
        <w:jc w:val="right"/>
        <w:rPr>
          <w:color w:val="auto"/>
          <w:lang w:val="ru-RU"/>
        </w:rPr>
      </w:pPr>
      <w:proofErr w:type="spellStart"/>
      <w:r w:rsidRPr="00886C8F">
        <w:rPr>
          <w:color w:val="auto"/>
          <w:lang w:val="ru-RU"/>
        </w:rPr>
        <w:t>Obgruntuvannya_p</w:t>
      </w:r>
      <w:proofErr w:type="spellEnd"/>
      <w:r w:rsidR="00355956">
        <w:rPr>
          <w:color w:val="auto"/>
          <w:lang w:val="en-US"/>
        </w:rPr>
        <w:t>k</w:t>
      </w:r>
      <w:r w:rsidRPr="00886C8F">
        <w:rPr>
          <w:color w:val="auto"/>
          <w:lang w:val="ru-RU"/>
        </w:rPr>
        <w:t>1</w:t>
      </w:r>
    </w:p>
    <w:p w:rsidR="009301CF" w:rsidRPr="00A1435F" w:rsidRDefault="009301CF" w:rsidP="00EA4BEC">
      <w:pPr>
        <w:jc w:val="right"/>
        <w:rPr>
          <w:color w:val="auto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5E4C89" w:rsidRPr="007C67E3" w:rsidTr="008220C7">
        <w:tc>
          <w:tcPr>
            <w:tcW w:w="9828" w:type="dxa"/>
            <w:gridSpan w:val="2"/>
            <w:shd w:val="clear" w:color="auto" w:fill="FFFFFF" w:themeFill="background1"/>
          </w:tcPr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A45AC2" w:rsidRPr="00A45AC2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UA-2023-10-31-001278-a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) </w:t>
            </w:r>
          </w:p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3162" w:rsidRPr="00E70EFD" w:rsidRDefault="00DE3162" w:rsidP="00DE31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 w:rsidR="00300904"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00904" w:rsidRPr="001F7CAB">
              <w:rPr>
                <w:rFonts w:ascii="Times New Roman" w:hAnsi="Times New Roman" w:cs="Times New Roman"/>
              </w:rPr>
              <w:t>підприємство</w:t>
            </w:r>
            <w:r w:rsidR="00300904"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 w:rsidR="00300904"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="009956BB" w:rsidRPr="00E70EFD">
              <w:rPr>
                <w:rFonts w:ascii="Times New Roman" w:hAnsi="Times New Roman" w:cs="Times New Roman"/>
                <w:color w:val="auto"/>
              </w:rPr>
              <w:t>Донец</w:t>
            </w:r>
            <w:r w:rsidRPr="00E70EFD">
              <w:rPr>
                <w:rFonts w:ascii="Times New Roman" w:hAnsi="Times New Roman" w:cs="Times New Roman"/>
                <w:color w:val="auto"/>
              </w:rPr>
              <w:t>ькій області</w:t>
            </w:r>
          </w:p>
          <w:p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FE00BC" w:rsidRPr="000B42DC" w:rsidRDefault="0029705F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9705F">
              <w:rPr>
                <w:rFonts w:ascii="Times New Roman" w:hAnsi="Times New Roman" w:cs="Times New Roman"/>
                <w:b/>
                <w:bCs/>
                <w:lang w:eastAsia="ru-RU" w:bidi="uk-UA"/>
              </w:rPr>
              <w:t xml:space="preserve">Персональні комп’ютери (код за </w:t>
            </w:r>
            <w:proofErr w:type="spellStart"/>
            <w:r w:rsidRPr="0029705F">
              <w:rPr>
                <w:rFonts w:ascii="Times New Roman" w:hAnsi="Times New Roman" w:cs="Times New Roman"/>
                <w:b/>
                <w:bCs/>
                <w:lang w:eastAsia="ru-RU" w:bidi="uk-UA"/>
              </w:rPr>
              <w:t>ДК</w:t>
            </w:r>
            <w:proofErr w:type="spellEnd"/>
            <w:r w:rsidRPr="0029705F">
              <w:rPr>
                <w:rFonts w:ascii="Times New Roman" w:hAnsi="Times New Roman" w:cs="Times New Roman"/>
                <w:b/>
                <w:bCs/>
                <w:lang w:eastAsia="ru-RU" w:bidi="uk-UA"/>
              </w:rPr>
              <w:t xml:space="preserve"> 021:2015 30210000-4 Машини для обробки даних (апаратна частина)</w:t>
            </w: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:rsidR="00FC425D" w:rsidRPr="00D54251" w:rsidRDefault="009C37DE" w:rsidP="00A03934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Кількісні, т</w:t>
            </w:r>
            <w:r w:rsidR="00FC425D" w:rsidRPr="0014733D">
              <w:rPr>
                <w:rFonts w:ascii="Times New Roman" w:hAnsi="Times New Roman"/>
              </w:rPr>
              <w:t xml:space="preserve">ехнічні та якісні характеристики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Pr="009C37DE">
              <w:rPr>
                <w:rFonts w:ascii="Times New Roman" w:hAnsi="Times New Roman"/>
              </w:rPr>
              <w:t>Персональні комп’ютери</w:t>
            </w:r>
            <w:r w:rsidR="00CD702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FC425D" w:rsidRPr="0014733D">
              <w:rPr>
                <w:rFonts w:ascii="Times New Roman" w:hAnsi="Times New Roman"/>
              </w:rPr>
              <w:t xml:space="preserve">визначено </w:t>
            </w:r>
            <w:r w:rsidR="007C1875">
              <w:rPr>
                <w:rFonts w:ascii="Times New Roman" w:hAnsi="Times New Roman"/>
              </w:rPr>
              <w:t xml:space="preserve">з метою </w:t>
            </w:r>
            <w:r w:rsidR="007C1875" w:rsidRPr="00046F51">
              <w:rPr>
                <w:rFonts w:ascii="Times New Roman" w:hAnsi="Times New Roman"/>
              </w:rPr>
              <w:t xml:space="preserve">забезпечення працівників Головного управління </w:t>
            </w:r>
            <w:r w:rsidR="00A03934">
              <w:rPr>
                <w:rFonts w:ascii="Times New Roman" w:hAnsi="Times New Roman"/>
              </w:rPr>
              <w:br/>
            </w:r>
            <w:r w:rsidR="007C1875" w:rsidRPr="00046F51">
              <w:rPr>
                <w:rFonts w:ascii="Times New Roman" w:hAnsi="Times New Roman"/>
              </w:rPr>
              <w:t>ДПС у Донецькій області комп’ютерною технікою з системними можливостями, достатніми для</w:t>
            </w:r>
            <w:r w:rsidR="00046F51">
              <w:rPr>
                <w:rFonts w:ascii="Times New Roman" w:hAnsi="Times New Roman"/>
              </w:rPr>
              <w:t xml:space="preserve"> якісного виконання завдань і функцій</w:t>
            </w:r>
            <w:r w:rsidR="00046F51" w:rsidRPr="00046F51">
              <w:rPr>
                <w:rFonts w:ascii="Times New Roman" w:hAnsi="Times New Roman"/>
              </w:rPr>
              <w:t xml:space="preserve"> структурни</w:t>
            </w:r>
            <w:r w:rsidR="00A03934">
              <w:rPr>
                <w:rFonts w:ascii="Times New Roman" w:hAnsi="Times New Roman"/>
              </w:rPr>
              <w:t>х</w:t>
            </w:r>
            <w:r w:rsidR="00046F51" w:rsidRPr="00046F51">
              <w:rPr>
                <w:rFonts w:ascii="Times New Roman" w:hAnsi="Times New Roman"/>
              </w:rPr>
              <w:t xml:space="preserve"> підрозділ</w:t>
            </w:r>
            <w:r w:rsidR="00A03934">
              <w:rPr>
                <w:rFonts w:ascii="Times New Roman" w:hAnsi="Times New Roman"/>
              </w:rPr>
              <w:t>ів</w:t>
            </w:r>
            <w:r w:rsidR="00046F51">
              <w:rPr>
                <w:rFonts w:ascii="Times New Roman" w:hAnsi="Times New Roman"/>
              </w:rPr>
              <w:t xml:space="preserve"> </w:t>
            </w:r>
            <w:r w:rsidR="00A03934" w:rsidRPr="00046F51">
              <w:rPr>
                <w:rFonts w:ascii="Times New Roman" w:hAnsi="Times New Roman"/>
              </w:rPr>
              <w:t>ДПС у Донецькій області</w:t>
            </w:r>
            <w:r w:rsidR="00A03934">
              <w:rPr>
                <w:rFonts w:ascii="Times New Roman" w:hAnsi="Times New Roman"/>
              </w:rPr>
              <w:t xml:space="preserve"> </w:t>
            </w:r>
            <w:r w:rsidR="00046F51">
              <w:rPr>
                <w:rFonts w:ascii="Times New Roman" w:hAnsi="Times New Roman"/>
              </w:rPr>
              <w:t>відповідно до вимог</w:t>
            </w:r>
            <w:r w:rsidR="00046F51" w:rsidRPr="00046F51">
              <w:rPr>
                <w:rFonts w:ascii="Times New Roman" w:hAnsi="Times New Roman"/>
              </w:rPr>
              <w:t xml:space="preserve"> </w:t>
            </w:r>
            <w:r w:rsidR="00A03934">
              <w:rPr>
                <w:rFonts w:ascii="Times New Roman" w:hAnsi="Times New Roman"/>
              </w:rPr>
              <w:t xml:space="preserve">Податкового кодексу України </w:t>
            </w:r>
            <w:r w:rsidR="00D54251">
              <w:rPr>
                <w:rFonts w:ascii="Times New Roman" w:hAnsi="Times New Roman"/>
              </w:rPr>
              <w:t xml:space="preserve">та </w:t>
            </w:r>
            <w:r w:rsidR="00046F51" w:rsidRPr="00046F51">
              <w:rPr>
                <w:rFonts w:ascii="Times New Roman" w:hAnsi="Times New Roman"/>
              </w:rPr>
              <w:t>Положення Про</w:t>
            </w:r>
            <w:r w:rsidR="00A03934">
              <w:rPr>
                <w:rFonts w:ascii="Times New Roman" w:hAnsi="Times New Roman"/>
              </w:rPr>
              <w:t xml:space="preserve"> </w:t>
            </w:r>
            <w:r w:rsidR="00A03934" w:rsidRPr="00046F51">
              <w:rPr>
                <w:rFonts w:ascii="Times New Roman" w:hAnsi="Times New Roman"/>
              </w:rPr>
              <w:t>ДПС у Донецькій області</w:t>
            </w:r>
            <w:r w:rsidR="00046F51" w:rsidRPr="00046F51">
              <w:rPr>
                <w:rFonts w:ascii="Times New Roman" w:hAnsi="Times New Roman"/>
              </w:rPr>
              <w:t xml:space="preserve"> від 12.11.2020 №</w:t>
            </w:r>
            <w:r w:rsidR="00A03934">
              <w:rPr>
                <w:rFonts w:ascii="Times New Roman" w:hAnsi="Times New Roman"/>
              </w:rPr>
              <w:t> </w:t>
            </w:r>
            <w:r w:rsidR="00046F51" w:rsidRPr="00046F51">
              <w:rPr>
                <w:rFonts w:ascii="Times New Roman" w:hAnsi="Times New Roman"/>
              </w:rPr>
              <w:t>643 (зі змінами)</w:t>
            </w:r>
          </w:p>
        </w:tc>
      </w:tr>
      <w:tr w:rsidR="00EA4BEC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:rsidR="00EA4BEC" w:rsidRPr="00E70EFD" w:rsidRDefault="00751DA6" w:rsidP="00C955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нтернет у відкритому доступі, спеціалізованих торгівельних майданчиках, в електронній системі закупівель «Прозоро».</w:t>
            </w:r>
            <w:r w:rsidR="00DC341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Також проводилися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ринков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і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 консультаці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 xml:space="preserve">ї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з</w:t>
            </w:r>
            <w:r w:rsidR="00DC341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безпосередніми 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постачальн</w:t>
            </w:r>
            <w:r w:rsidR="00E70EFD">
              <w:rPr>
                <w:rFonts w:ascii="Times New Roman" w:hAnsi="Times New Roman" w:cs="Times New Roman"/>
                <w:color w:val="auto"/>
              </w:rPr>
              <w:t>иками відповідного обладнання.</w:t>
            </w:r>
          </w:p>
          <w:p w:rsidR="00FE00BC" w:rsidRPr="007C67E3" w:rsidRDefault="00C95581" w:rsidP="00A45A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6E5DC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45AC2">
              <w:rPr>
                <w:rFonts w:ascii="Times New Roman" w:hAnsi="Times New Roman" w:cs="Times New Roman"/>
                <w:color w:val="auto"/>
              </w:rPr>
              <w:t>23</w:t>
            </w:r>
            <w:r w:rsidR="00A03934">
              <w:rPr>
                <w:rFonts w:ascii="Times New Roman" w:hAnsi="Times New Roman" w:cs="Times New Roman"/>
                <w:color w:val="auto"/>
              </w:rPr>
              <w:t>0</w:t>
            </w:r>
            <w:r w:rsidR="006C1923" w:rsidRPr="00646597">
              <w:rPr>
                <w:rFonts w:ascii="Times New Roman" w:hAnsi="Times New Roman" w:cs="Times New Roman"/>
                <w:color w:val="auto"/>
              </w:rPr>
              <w:t>000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грн</w:t>
            </w:r>
            <w:r w:rsidR="00A0393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D24F79" w:rsidRPr="007C67E3" w:rsidRDefault="00D24F79" w:rsidP="00D17365">
      <w:pPr>
        <w:jc w:val="right"/>
        <w:rPr>
          <w:color w:val="auto"/>
        </w:rPr>
      </w:pPr>
    </w:p>
    <w:sectPr w:rsidR="00D24F79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15"/>
  </w:num>
  <w:num w:numId="8">
    <w:abstractNumId w:val="6"/>
  </w:num>
  <w:num w:numId="9">
    <w:abstractNumId w:val="23"/>
  </w:num>
  <w:num w:numId="10">
    <w:abstractNumId w:val="18"/>
  </w:num>
  <w:num w:numId="11">
    <w:abstractNumId w:val="13"/>
  </w:num>
  <w:num w:numId="12">
    <w:abstractNumId w:val="4"/>
  </w:num>
  <w:num w:numId="13">
    <w:abstractNumId w:val="19"/>
  </w:num>
  <w:num w:numId="14">
    <w:abstractNumId w:val="11"/>
  </w:num>
  <w:num w:numId="15">
    <w:abstractNumId w:val="1"/>
  </w:num>
  <w:num w:numId="16">
    <w:abstractNumId w:val="22"/>
  </w:num>
  <w:num w:numId="17">
    <w:abstractNumId w:val="14"/>
  </w:num>
  <w:num w:numId="18">
    <w:abstractNumId w:val="5"/>
  </w:num>
  <w:num w:numId="19">
    <w:abstractNumId w:val="0"/>
  </w:num>
  <w:num w:numId="20">
    <w:abstractNumId w:val="16"/>
  </w:num>
  <w:num w:numId="21">
    <w:abstractNumId w:val="8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2EAC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D51"/>
    <w:rsid w:val="0004627C"/>
    <w:rsid w:val="000463C1"/>
    <w:rsid w:val="0004673F"/>
    <w:rsid w:val="00046DDB"/>
    <w:rsid w:val="00046F51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5B8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0F21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05F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0904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5956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59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5DCC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875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0C7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1CF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7DE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3934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AC2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84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251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419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1F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о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1772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Мелехов</cp:lastModifiedBy>
  <cp:revision>3</cp:revision>
  <cp:lastPrinted>2023-11-13T06:12:00Z</cp:lastPrinted>
  <dcterms:created xsi:type="dcterms:W3CDTF">2023-11-24T16:12:00Z</dcterms:created>
  <dcterms:modified xsi:type="dcterms:W3CDTF">2023-11-24T16:13:00Z</dcterms:modified>
</cp:coreProperties>
</file>